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004" w:rsidRDefault="00847311">
      <w:r>
        <w:rPr>
          <w:color w:val="auto"/>
          <w:kern w:val="0"/>
          <w:sz w:val="24"/>
          <w:szCs w:val="24"/>
        </w:rPr>
        <w:pict>
          <v:shapetype id="_x0000_t202" coordsize="21600,21600" o:spt="202" path="m,l,21600r21600,l21600,xe">
            <v:stroke joinstyle="miter"/>
            <v:path gradientshapeok="t" o:connecttype="rect"/>
          </v:shapetype>
          <v:shape id="_x0000_s1031" type="#_x0000_t202" style="position:absolute;margin-left:25.8pt;margin-top:543pt;width:442.8pt;height:106.5pt;z-index:251668480;mso-wrap-distance-left:2.88pt;mso-wrap-distance-top:2.88pt;mso-wrap-distance-right:2.88pt;mso-wrap-distance-bottom:2.88pt" filled="f" stroked="f" strokecolor="black [0]" insetpen="t" o:cliptowrap="t">
            <v:fill color2="black [0]"/>
            <v:stroke>
              <o:left v:ext="view" color="black [0]"/>
              <o:top v:ext="view" color="black [0]"/>
              <o:right v:ext="view" color="black [0]"/>
              <o:bottom v:ext="view" color="black [0]"/>
              <o:column v:ext="view" color="black [0]"/>
            </v:stroke>
            <v:shadow color="#ccc"/>
            <v:textbox style="mso-column-margin:5.76pt" inset="2.88pt,2.88pt,2.88pt,2.88pt">
              <w:txbxContent>
                <w:p w:rsidR="008C3151" w:rsidRDefault="008C3151" w:rsidP="008C3151">
                  <w:pPr>
                    <w:widowControl w:val="0"/>
                    <w:jc w:val="both"/>
                    <w:rPr>
                      <w:rFonts w:ascii="Arial" w:hAnsi="Arial" w:cs="Arial"/>
                      <w:b/>
                      <w:bCs/>
                      <w:sz w:val="22"/>
                      <w:szCs w:val="22"/>
                    </w:rPr>
                  </w:pPr>
                  <w:r>
                    <w:rPr>
                      <w:rFonts w:ascii="Arial" w:hAnsi="Arial" w:cs="Arial"/>
                      <w:b/>
                      <w:bCs/>
                      <w:sz w:val="22"/>
                      <w:szCs w:val="22"/>
                    </w:rPr>
                    <w:t>PITTSBURG POLICE DEPARTMENT IS A PROUD SUPPORTER OF National Night Out, an annual event designed to strengthen our communities by encouraging neighborhoods to engage in stronger relationships with each other and with their local law enforcement partners. The goal is to heighten crime-prevention awareness, build support and participation in local anti-crime programs, and most importantly, send a message that our neighborhoods are organized and fighting back. It’s also the perfect opportunity to get to know your neighbors even better. We hope to see you there!</w:t>
                  </w:r>
                </w:p>
              </w:txbxContent>
            </v:textbox>
          </v:shape>
        </w:pict>
      </w:r>
      <w:r>
        <w:rPr>
          <w:color w:val="auto"/>
          <w:kern w:val="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alt="Barbeque at 5:30pm&#10;FREE Hamburger, Hot Dogs and Drinks Provided" style="position:absolute;margin-left:74.25pt;margin-top:483.75pt;width:5in;height:40.5pt;z-index:251691008;mso-wrap-distance-left:2.88pt;mso-wrap-distance-top:2.88pt;mso-wrap-distance-right:2.88pt;mso-wrap-distance-bottom:2.88pt" fillcolor="blue" strokecolor="#00c" o:cliptowrap="t">
            <v:stroke>
              <o:left v:ext="view" color="black [0]"/>
              <o:top v:ext="view" color="black [0]"/>
              <o:right v:ext="view" color="black [0]"/>
              <o:bottom v:ext="view" color="black [0]"/>
              <o:column v:ext="view" color="black [0]"/>
            </v:stroke>
            <v:shadow on="t" color="#b2b2b2" opacity="52429f" offset="3pt"/>
            <v:textpath style="font-family:&quot;Times New Roman&quot;;font-size:18pt;v-text-kern:t" trim="t" fitpath="t" string="Barbeque at 5:30pm&#10;FREE Hamburger, Hot Dogs and Drinks Provided"/>
          </v:shape>
        </w:pict>
      </w:r>
      <w:r>
        <w:rPr>
          <w:noProof/>
          <w:color w:val="auto"/>
          <w:kern w:val="0"/>
          <w:sz w:val="24"/>
          <w:szCs w:val="24"/>
        </w:rPr>
        <w:drawing>
          <wp:anchor distT="36576" distB="36576" distL="36576" distR="36576" simplePos="0" relativeHeight="251687936" behindDoc="0" locked="0" layoutInCell="1" allowOverlap="1">
            <wp:simplePos x="0" y="0"/>
            <wp:positionH relativeFrom="column">
              <wp:posOffset>-295275</wp:posOffset>
            </wp:positionH>
            <wp:positionV relativeFrom="paragraph">
              <wp:posOffset>5467350</wp:posOffset>
            </wp:positionV>
            <wp:extent cx="1634490" cy="981075"/>
            <wp:effectExtent l="19050" t="0" r="3810" b="0"/>
            <wp:wrapNone/>
            <wp:docPr id="10" name="Picture 10" descr="nn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no 2012"/>
                    <pic:cNvPicPr>
                      <a:picLocks noChangeAspect="1" noChangeArrowheads="1"/>
                    </pic:cNvPicPr>
                  </pic:nvPicPr>
                  <pic:blipFill>
                    <a:blip r:embed="rId4" cstate="print"/>
                    <a:srcRect/>
                    <a:stretch>
                      <a:fillRect/>
                    </a:stretch>
                  </pic:blipFill>
                  <pic:spPr bwMode="auto">
                    <a:xfrm>
                      <a:off x="0" y="0"/>
                      <a:ext cx="1634490" cy="981075"/>
                    </a:xfrm>
                    <a:prstGeom prst="rect">
                      <a:avLst/>
                    </a:prstGeom>
                    <a:noFill/>
                    <a:ln w="9525" algn="in">
                      <a:noFill/>
                      <a:miter lim="800000"/>
                      <a:headEnd/>
                      <a:tailEnd/>
                    </a:ln>
                    <a:effectLst/>
                  </pic:spPr>
                </pic:pic>
              </a:graphicData>
            </a:graphic>
          </wp:anchor>
        </w:drawing>
      </w:r>
      <w:r>
        <w:rPr>
          <w:noProof/>
          <w:color w:val="auto"/>
          <w:kern w:val="0"/>
          <w:sz w:val="24"/>
          <w:szCs w:val="24"/>
        </w:rPr>
        <w:drawing>
          <wp:anchor distT="36576" distB="36576" distL="36576" distR="36576" simplePos="0" relativeHeight="251688960" behindDoc="0" locked="0" layoutInCell="1" allowOverlap="1">
            <wp:simplePos x="0" y="0"/>
            <wp:positionH relativeFrom="column">
              <wp:posOffset>5324475</wp:posOffset>
            </wp:positionH>
            <wp:positionV relativeFrom="paragraph">
              <wp:posOffset>5467350</wp:posOffset>
            </wp:positionV>
            <wp:extent cx="1085850" cy="1085850"/>
            <wp:effectExtent l="19050" t="0" r="0" b="0"/>
            <wp:wrapNone/>
            <wp:docPr id="12" name="Picture 12" descr="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tch"/>
                    <pic:cNvPicPr>
                      <a:picLocks noChangeAspect="1" noChangeArrowheads="1"/>
                    </pic:cNvPicPr>
                  </pic:nvPicPr>
                  <pic:blipFill>
                    <a:blip r:embed="rId5" cstate="print"/>
                    <a:srcRect/>
                    <a:stretch>
                      <a:fillRect/>
                    </a:stretch>
                  </pic:blipFill>
                  <pic:spPr bwMode="auto">
                    <a:xfrm>
                      <a:off x="0" y="0"/>
                      <a:ext cx="1085850" cy="1085850"/>
                    </a:xfrm>
                    <a:prstGeom prst="rect">
                      <a:avLst/>
                    </a:prstGeom>
                    <a:noFill/>
                    <a:ln w="9525" algn="in">
                      <a:noFill/>
                      <a:miter lim="800000"/>
                      <a:headEnd/>
                      <a:tailEnd/>
                    </a:ln>
                    <a:effectLst/>
                  </pic:spPr>
                </pic:pic>
              </a:graphicData>
            </a:graphic>
          </wp:anchor>
        </w:drawing>
      </w:r>
      <w:r>
        <w:rPr>
          <w:color w:val="auto"/>
          <w:kern w:val="0"/>
          <w:sz w:val="24"/>
          <w:szCs w:val="24"/>
        </w:rPr>
        <w:pict>
          <v:shape id="_x0000_s1028" type="#_x0000_t136" alt="Small World Park&#10;2551 Harbor St., Pittsburg&#10;Tuesday, August 7th, 2012&#10;5:00pm to 8:00pm&#10;FREE ADMISSION" style="position:absolute;margin-left:104.8pt;margin-top:158.25pt;width:270pt;height:117pt;z-index:251682816;mso-wrap-distance-left:2.88pt;mso-wrap-distance-top:2.88pt;mso-wrap-distance-right:2.88pt;mso-wrap-distance-bottom:2.88pt;mso-position-horizontal-relative:text;mso-position-vertical-relative:text" fillcolor="black [0]" strokecolor="black [0]" o:cliptowrap="t">
            <v:stroke>
              <o:left v:ext="view" color="black [0]"/>
              <o:top v:ext="view" color="black [0]"/>
              <o:right v:ext="view" color="black [0]"/>
              <o:bottom v:ext="view" color="black [0]"/>
              <o:column v:ext="view" color="black [0]"/>
            </v:stroke>
            <v:shadow on="t" color="#b2b2b2" opacity="52429f" offset="3pt"/>
            <v:textpath style="font-family:&quot;Times New Roman&quot;;font-size:24pt;v-text-kern:t" trim="t" fitpath="t" string="Small World Park&#10;2551 Harbor St., Pittsburg&#10;Tuesday, August 7th, 2012&#10;5:00pm to 8:00pm&#10;FREE ADMISSION"/>
          </v:shape>
        </w:pict>
      </w:r>
      <w:r>
        <w:rPr>
          <w:color w:val="auto"/>
          <w:kern w:val="0"/>
          <w:sz w:val="24"/>
          <w:szCs w:val="24"/>
        </w:rPr>
        <w:pict>
          <v:shape id="_x0000_s1040" type="#_x0000_t136" alt="Child Fingerprinting&#10;Police Vehicles and Motorcycles&#10;SWAT Presentation and Displays&#10;K-9 Demonstration&#10;AMR Ambulance&#10;Small World Rides and Crawdad Fishing" style="position:absolute;margin-left:63pt;margin-top:325.9pt;width:355.5pt;height:99pt;z-index:251686912;mso-wrap-edited:t;mso-wrap-distance-left:2.88pt;mso-wrap-distance-top:2.88pt;mso-wrap-distance-right:2.88pt;mso-wrap-distance-bottom:2.88pt;mso-position-horizontal-relative:text;mso-position-vertical-relative:text" wrapcoords="7337 0 5423 0 5332 1473 5696 2618 2415 3764 2233 3764 2233 5236 2051 7855 2051 10309 16952 10473 5696 11127 5742 13418 6471 15709 6152 16200 6243 17673 10891 18327 0 18491 -46 20291 91 21436 21281 21927 21554 21927 21782 21764 21782 20782 21737 18491 10891 18327 15494 17673 15767 16691 15403 15709 15585 15709 16086 13745 16041 13091 16359 13091 19732 9982 19595 8345 18547 7855 19641 6218 19641 4745 18820 4091 16405 2618 16496 818 14673 327 7519 0 7337 0" fillcolor="black [0]" strokecolor="black [0]" o:clip="t" o:cliptowrap="t">
            <o:clippath o:v="m7337,l5423,r-91,1473l5696,2618,2415,3764r-182,l2233,5236,2051,7855r,2454l16952,10473,5696,11127r46,2291l6471,15709r-319,491l6243,17673r4648,654l,18491r-46,1800l91,21436r21190,491l21554,21927r228,-163l21782,20782r-45,-2291l10891,18327r4603,-654l15767,16691r-364,-982l15585,15709r501,-1964l16041,13091r318,l19732,9982,19595,8345,18547,7855,19641,6218r,-1473l18820,4091,16405,2618r91,-1800l14673,327,7519,,7337,xe"/>
            <v:stroke>
              <o:left v:ext="view" color="black [0]"/>
              <o:top v:ext="view" color="black [0]"/>
              <o:right v:ext="view" color="black [0]"/>
              <o:bottom v:ext="view" color="black [0]"/>
              <o:column v:ext="view" color="black [0]"/>
            </v:stroke>
            <v:shadow on="t" color="#b2b2b2" opacity="52429f" offset="3pt"/>
            <v:textpath style="font-family:&quot;Times New Roman&quot;;font-size:24pt;v-text-kern:t" trim="t" fitpath="t" string="Child Fingerprinting&#10;Police Vehicles and Motorcycles&#10;SWAT Presentation and Displays&#10;K-9 Demonstration&#10;AMR Ambulance&#10;Small World Rides and Crawdad Fishing"/>
          </v:shape>
        </w:pict>
      </w:r>
      <w:r>
        <w:rPr>
          <w:noProof/>
          <w:color w:val="auto"/>
          <w:kern w:val="0"/>
          <w:sz w:val="24"/>
          <w:szCs w:val="24"/>
        </w:rPr>
        <w:drawing>
          <wp:anchor distT="36576" distB="36576" distL="36576" distR="36576" simplePos="0" relativeHeight="251681792" behindDoc="0" locked="0" layoutInCell="1" allowOverlap="1">
            <wp:simplePos x="0" y="0"/>
            <wp:positionH relativeFrom="column">
              <wp:posOffset>152400</wp:posOffset>
            </wp:positionH>
            <wp:positionV relativeFrom="paragraph">
              <wp:posOffset>-361950</wp:posOffset>
            </wp:positionV>
            <wp:extent cx="5943600" cy="6343650"/>
            <wp:effectExtent l="19050" t="0" r="0" b="0"/>
            <wp:wrapNone/>
            <wp:docPr id="15" name="Picture 15" descr="badge 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dge plain"/>
                    <pic:cNvPicPr>
                      <a:picLocks noChangeAspect="1" noChangeArrowheads="1"/>
                    </pic:cNvPicPr>
                  </pic:nvPicPr>
                  <pic:blipFill>
                    <a:blip r:embed="rId6" cstate="print">
                      <a:lum bright="70000" contrast="-70000"/>
                    </a:blip>
                    <a:srcRect/>
                    <a:stretch>
                      <a:fillRect/>
                    </a:stretch>
                  </pic:blipFill>
                  <pic:spPr bwMode="auto">
                    <a:xfrm>
                      <a:off x="0" y="0"/>
                      <a:ext cx="5943600" cy="6343650"/>
                    </a:xfrm>
                    <a:prstGeom prst="rect">
                      <a:avLst/>
                    </a:prstGeom>
                    <a:noFill/>
                    <a:ln w="9525" algn="in">
                      <a:noFill/>
                      <a:miter lim="800000"/>
                      <a:headEnd/>
                      <a:tailEnd/>
                    </a:ln>
                    <a:effectLst/>
                  </pic:spPr>
                </pic:pic>
              </a:graphicData>
            </a:graphic>
          </wp:anchor>
        </w:drawing>
      </w:r>
      <w:r w:rsidR="008C3151">
        <w:rPr>
          <w:color w:val="auto"/>
          <w:kern w:val="0"/>
          <w:sz w:val="24"/>
          <w:szCs w:val="24"/>
        </w:rPr>
        <w:pict>
          <v:shape id="_x0000_s1027" type="#_x0000_t136" alt="Building Safer and Better Neighborhoods&#10;Through Community Involvement" style="position:absolute;margin-left:52.5pt;margin-top:54pt;width:364.5pt;height:58.5pt;z-index:251683840;mso-wrap-distance-left:2.88pt;mso-wrap-distance-top:2.88pt;mso-wrap-distance-right:2.88pt;mso-wrap-distance-bottom:2.88pt;mso-position-horizontal-relative:text;mso-position-vertical-relative:text" fillcolor="blue" strokecolor="#33f" o:cliptowrap="t">
            <v:fill color2="fill darken(118)" rotate="t" method="linear sigma" focus="-50%" type="gradient"/>
            <v:stroke>
              <o:left v:ext="view" color="black [0]"/>
              <o:top v:ext="view" color="black [0]"/>
              <o:right v:ext="view" color="black [0]"/>
              <o:bottom v:ext="view" color="black [0]"/>
              <o:column v:ext="view" color="black [0]"/>
            </v:stroke>
            <v:shadow on="t" color="#b2b2b2" opacity="52429f" offset="3pt"/>
            <v:textpath style="font-family:&quot;Times New Roman&quot;;font-size:32pt;v-text-kern:t" trim="t" fitpath="t" string="Building Safer and Better Neighborhoods&#10;Through Community Involvement"/>
          </v:shape>
        </w:pict>
      </w:r>
      <w:r w:rsidR="008C3151">
        <w:rPr>
          <w:color w:val="auto"/>
          <w:kern w:val="0"/>
          <w:sz w:val="24"/>
          <w:szCs w:val="24"/>
        </w:rPr>
        <w:pict>
          <v:shape id="_x0000_s1026" type="#_x0000_t136" alt="29th Annual National Night Out" style="position:absolute;margin-left:11.25pt;margin-top:0;width:453.6pt;height:36pt;z-index:251689984;mso-wrap-distance-left:2.88pt;mso-wrap-distance-top:2.88pt;mso-wrap-distance-right:2.88pt;mso-wrap-distance-bottom:2.88pt;mso-position-horizontal-relative:text;mso-position-vertical-relative:text" fillcolor="blue" strokecolor="black [0]" o:cliptowrap="t">
            <v:fill color2="fill darken(118)" rotate="t" method="linear sigma" focus="-50%" type="gradient"/>
            <v:stroke>
              <o:left v:ext="view" color="black [0]"/>
              <o:top v:ext="view" color="black [0]"/>
              <o:right v:ext="view" color="black [0]"/>
              <o:bottom v:ext="view" color="black [0]"/>
              <o:column v:ext="view" color="black [0]"/>
            </v:stroke>
            <v:shadow on="t" color="#b2b2b2" opacity="52429f" offset="3pt"/>
            <v:textpath style="font-family:&quot;Times New Roman&quot;;v-text-kern:t" trim="t" fitpath="t" string="29th Annual National Night Out"/>
          </v:shape>
        </w:pict>
      </w:r>
      <w:r w:rsidR="008C3151">
        <w:rPr>
          <w:noProof/>
          <w:lang w:eastAsia="zh-TW"/>
        </w:rPr>
        <w:pict>
          <v:shape id="_x0000_s1032" type="#_x0000_t202" style="position:absolute;margin-left:-25.5pt;margin-top:460.9pt;width:130.3pt;height:86.6pt;z-index:251670528;mso-position-horizontal-relative:text;mso-position-vertical-relative:text;mso-width-relative:margin;mso-height-relative:margin" stroked="f">
            <v:textbox>
              <w:txbxContent>
                <w:p w:rsidR="008C3151" w:rsidRDefault="008C3151"/>
              </w:txbxContent>
            </v:textbox>
          </v:shape>
        </w:pict>
      </w:r>
      <w:r w:rsidR="008C3151">
        <w:rPr>
          <w:noProof/>
          <w:lang w:eastAsia="zh-TW"/>
        </w:rPr>
        <w:pict>
          <v:shape id="_x0000_s1035" type="#_x0000_t202" style="position:absolute;margin-left:408pt;margin-top:325.9pt;width:87.75pt;height:98.95pt;z-index:251674624;mso-position-horizontal-relative:text;mso-position-vertical-relative:text;mso-width-relative:margin;mso-height-relative:margin" stroked="f">
            <v:textbox>
              <w:txbxContent>
                <w:p w:rsidR="008C3151" w:rsidRDefault="008C3151"/>
              </w:txbxContent>
            </v:textbox>
          </v:shape>
        </w:pict>
      </w:r>
    </w:p>
    <w:sectPr w:rsidR="00766004" w:rsidSect="007660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3151"/>
    <w:rsid w:val="00175091"/>
    <w:rsid w:val="00457536"/>
    <w:rsid w:val="00766004"/>
    <w:rsid w:val="00847311"/>
    <w:rsid w:val="008C31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151"/>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151"/>
    <w:rPr>
      <w:rFonts w:ascii="Tahoma" w:hAnsi="Tahoma" w:cs="Tahoma"/>
      <w:sz w:val="16"/>
      <w:szCs w:val="16"/>
    </w:rPr>
  </w:style>
  <w:style w:type="character" w:customStyle="1" w:styleId="BalloonTextChar">
    <w:name w:val="Balloon Text Char"/>
    <w:basedOn w:val="DefaultParagraphFont"/>
    <w:link w:val="BalloonText"/>
    <w:uiPriority w:val="99"/>
    <w:semiHidden/>
    <w:rsid w:val="008C3151"/>
    <w:rPr>
      <w:rFonts w:ascii="Tahoma" w:eastAsia="Times New Roman" w:hAnsi="Tahoma" w:cs="Tahoma"/>
      <w:color w:val="000000"/>
      <w:kern w:val="28"/>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RPatague</dc:creator>
  <cp:lastModifiedBy>RPatague</cp:lastModifiedBy>
  <cp:revision>1</cp:revision>
  <dcterms:created xsi:type="dcterms:W3CDTF">2012-08-03T23:46:00Z</dcterms:created>
  <dcterms:modified xsi:type="dcterms:W3CDTF">2012-08-04T00:10:00Z</dcterms:modified>
</cp:coreProperties>
</file>